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4908" w14:textId="6A3AC072" w:rsidR="00903C40" w:rsidRPr="00903C40" w:rsidRDefault="00903C40" w:rsidP="00903C40">
      <w:pPr>
        <w:spacing w:after="160" w:line="276" w:lineRule="auto"/>
        <w:jc w:val="center"/>
        <w:rPr>
          <w:b/>
          <w:bCs/>
          <w:sz w:val="22"/>
          <w:szCs w:val="22"/>
          <w:lang w:val="ky-KG"/>
        </w:rPr>
      </w:pPr>
      <w:r w:rsidRPr="00903C40">
        <w:rPr>
          <w:b/>
          <w:bCs/>
          <w:sz w:val="22"/>
          <w:szCs w:val="22"/>
          <w:lang w:val="ky-KG"/>
        </w:rPr>
        <w:t>«Кумтөр Голд Компани» ЖАК үчүн бал жеткирүү боюнча</w:t>
      </w:r>
    </w:p>
    <w:p w14:paraId="1ABA7BA5" w14:textId="77777777" w:rsidR="00903C40" w:rsidRPr="00903C40" w:rsidRDefault="00903C40" w:rsidP="00903C40">
      <w:pPr>
        <w:spacing w:after="160" w:line="276" w:lineRule="auto"/>
        <w:jc w:val="center"/>
        <w:rPr>
          <w:b/>
          <w:bCs/>
        </w:rPr>
      </w:pPr>
      <w:r w:rsidRPr="00903C40">
        <w:rPr>
          <w:b/>
          <w:bCs/>
          <w:sz w:val="22"/>
          <w:szCs w:val="22"/>
          <w:lang w:val="ky-KG"/>
        </w:rPr>
        <w:t>Техникалык тапшырма</w:t>
      </w:r>
    </w:p>
    <w:p w14:paraId="516AA943" w14:textId="77777777" w:rsidR="00903C40" w:rsidRPr="00903C40" w:rsidRDefault="00903C40" w:rsidP="003C6A92">
      <w:pPr>
        <w:jc w:val="center"/>
        <w:rPr>
          <w:b/>
          <w:color w:val="000000"/>
          <w:sz w:val="22"/>
          <w:szCs w:val="22"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1DAF9AE" w14:textId="77777777" w:rsidR="006F26EC" w:rsidRPr="00AA43C5" w:rsidRDefault="006F26EC" w:rsidP="006F26EC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790"/>
        <w:gridCol w:w="2520"/>
        <w:gridCol w:w="1971"/>
      </w:tblGrid>
      <w:tr w:rsidR="00F51888" w:rsidRPr="0019429C" w14:paraId="0EA74A80" w14:textId="6BC9AD35" w:rsidTr="008A6A1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F51888" w:rsidRPr="0019429C" w:rsidRDefault="00F51888" w:rsidP="00F518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1EF57734" w:rsidR="00F51888" w:rsidRPr="0019429C" w:rsidRDefault="00F51888" w:rsidP="00F5188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790" w:type="dxa"/>
            <w:tcBorders>
              <w:bottom w:val="single" w:sz="8" w:space="0" w:color="auto"/>
            </w:tcBorders>
            <w:vAlign w:val="center"/>
          </w:tcPr>
          <w:p w14:paraId="4E740A32" w14:textId="77777777" w:rsidR="00F51888" w:rsidRDefault="00F51888" w:rsidP="00F51888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49EAC428" w:rsidR="00F51888" w:rsidRPr="00D84ACC" w:rsidRDefault="00F51888" w:rsidP="00F51888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14:paraId="33FB67A3" w14:textId="77777777" w:rsidR="00F51888" w:rsidRDefault="00F51888" w:rsidP="00F5188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4EC39B93" w:rsidR="00F51888" w:rsidRPr="00D84ACC" w:rsidRDefault="00F51888" w:rsidP="00F51888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DD98AC" w14:textId="77777777" w:rsidR="00F51888" w:rsidRDefault="00F51888" w:rsidP="00F51888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41343B8E" w:rsidR="00F51888" w:rsidRPr="00D84ACC" w:rsidRDefault="00F51888" w:rsidP="00F51888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8A6A1E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01A79D9D" w14:textId="77777777" w:rsidR="00D13BC2" w:rsidRPr="00E506D6" w:rsidRDefault="00D13BC2" w:rsidP="00D13BC2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E506D6">
              <w:rPr>
                <w:b/>
                <w:bCs/>
                <w:sz w:val="22"/>
                <w:szCs w:val="22"/>
              </w:rPr>
              <w:t>Бал</w:t>
            </w:r>
          </w:p>
          <w:p w14:paraId="16563547" w14:textId="77777777" w:rsidR="00D13BC2" w:rsidRPr="00E506D6" w:rsidRDefault="00D13BC2" w:rsidP="00D13BC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506D6">
              <w:rPr>
                <w:sz w:val="22"/>
                <w:szCs w:val="22"/>
              </w:rPr>
              <w:t>Буйрутмачынын</w:t>
            </w:r>
            <w:proofErr w:type="spellEnd"/>
            <w:r w:rsidRPr="00E506D6">
              <w:rPr>
                <w:sz w:val="22"/>
                <w:szCs w:val="22"/>
              </w:rPr>
              <w:t xml:space="preserve"> сток </w:t>
            </w:r>
            <w:proofErr w:type="spellStart"/>
            <w:r w:rsidRPr="00E506D6">
              <w:rPr>
                <w:sz w:val="22"/>
                <w:szCs w:val="22"/>
              </w:rPr>
              <w:t>номери</w:t>
            </w:r>
            <w:proofErr w:type="spellEnd"/>
            <w:r w:rsidRPr="00E506D6">
              <w:rPr>
                <w:sz w:val="22"/>
                <w:szCs w:val="22"/>
              </w:rPr>
              <w:t>: 15.08.026</w:t>
            </w:r>
          </w:p>
          <w:p w14:paraId="682E3640" w14:textId="5BB39585" w:rsidR="008A6A1E" w:rsidRPr="00E112A5" w:rsidRDefault="00D13BC2" w:rsidP="00E112A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E506D6">
              <w:rPr>
                <w:sz w:val="22"/>
                <w:szCs w:val="22"/>
              </w:rPr>
              <w:t>Сатып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алуу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бирдиги</w:t>
            </w:r>
            <w:proofErr w:type="spellEnd"/>
            <w:r w:rsidRPr="00E506D6">
              <w:rPr>
                <w:sz w:val="22"/>
                <w:szCs w:val="22"/>
              </w:rPr>
              <w:t>: килограмм</w:t>
            </w:r>
          </w:p>
        </w:tc>
        <w:tc>
          <w:tcPr>
            <w:tcW w:w="2790" w:type="dxa"/>
            <w:vAlign w:val="center"/>
          </w:tcPr>
          <w:p w14:paraId="651F7AF7" w14:textId="77777777" w:rsidR="00F015AD" w:rsidRPr="00E506D6" w:rsidRDefault="00F015AD" w:rsidP="00F015AD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506D6">
              <w:rPr>
                <w:b/>
                <w:bCs/>
                <w:sz w:val="22"/>
                <w:szCs w:val="22"/>
              </w:rPr>
              <w:t>Тышкы</w:t>
            </w:r>
            <w:proofErr w:type="spellEnd"/>
            <w:r w:rsidRPr="00E506D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b/>
                <w:bCs/>
                <w:sz w:val="22"/>
                <w:szCs w:val="22"/>
              </w:rPr>
              <w:t>көрүнүшү</w:t>
            </w:r>
            <w:proofErr w:type="spellEnd"/>
            <w:r w:rsidRPr="00E506D6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E506D6">
              <w:rPr>
                <w:b/>
                <w:bCs/>
                <w:sz w:val="22"/>
                <w:szCs w:val="22"/>
              </w:rPr>
              <w:t>консистенциясы</w:t>
            </w:r>
            <w:proofErr w:type="spellEnd"/>
            <w:r w:rsidRPr="00E506D6">
              <w:rPr>
                <w:b/>
                <w:bCs/>
                <w:sz w:val="22"/>
                <w:szCs w:val="22"/>
              </w:rPr>
              <w:t>):</w:t>
            </w:r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суюк</w:t>
            </w:r>
            <w:proofErr w:type="spellEnd"/>
            <w:r w:rsidRPr="00E506D6">
              <w:rPr>
                <w:sz w:val="22"/>
                <w:szCs w:val="22"/>
              </w:rPr>
              <w:t xml:space="preserve">, </w:t>
            </w:r>
            <w:proofErr w:type="spellStart"/>
            <w:r w:rsidRPr="00E506D6">
              <w:rPr>
                <w:sz w:val="22"/>
                <w:szCs w:val="22"/>
              </w:rPr>
              <w:t>жарым-жартылай</w:t>
            </w:r>
            <w:proofErr w:type="spellEnd"/>
            <w:r w:rsidRPr="00E506D6">
              <w:rPr>
                <w:sz w:val="22"/>
                <w:szCs w:val="22"/>
              </w:rPr>
              <w:t xml:space="preserve"> же </w:t>
            </w:r>
            <w:proofErr w:type="spellStart"/>
            <w:r w:rsidRPr="00E506D6">
              <w:rPr>
                <w:sz w:val="22"/>
                <w:szCs w:val="22"/>
              </w:rPr>
              <w:t>толугу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менен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кристаллданган</w:t>
            </w:r>
            <w:proofErr w:type="spellEnd"/>
            <w:r w:rsidRPr="00E506D6">
              <w:rPr>
                <w:sz w:val="22"/>
                <w:szCs w:val="22"/>
              </w:rPr>
              <w:t>.</w:t>
            </w:r>
            <w:r w:rsidRPr="00E506D6">
              <w:rPr>
                <w:sz w:val="22"/>
                <w:szCs w:val="22"/>
              </w:rPr>
              <w:br/>
            </w:r>
            <w:proofErr w:type="spellStart"/>
            <w:r w:rsidRPr="00E506D6">
              <w:rPr>
                <w:b/>
                <w:bCs/>
                <w:sz w:val="22"/>
                <w:szCs w:val="22"/>
              </w:rPr>
              <w:t>Жыты</w:t>
            </w:r>
            <w:proofErr w:type="spellEnd"/>
            <w:r w:rsidRPr="00E506D6">
              <w:rPr>
                <w:b/>
                <w:bCs/>
                <w:sz w:val="22"/>
                <w:szCs w:val="22"/>
              </w:rPr>
              <w:t>:</w:t>
            </w:r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жагымдуу</w:t>
            </w:r>
            <w:proofErr w:type="spellEnd"/>
            <w:r w:rsidRPr="00E506D6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жеңил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жыттан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буркураган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жытка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чейин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E506D6">
              <w:rPr>
                <w:sz w:val="22"/>
                <w:szCs w:val="22"/>
              </w:rPr>
              <w:t>бөтөн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жыт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болбошу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E506D6">
              <w:rPr>
                <w:sz w:val="22"/>
                <w:szCs w:val="22"/>
              </w:rPr>
              <w:t>.</w:t>
            </w:r>
            <w:r w:rsidRPr="00E506D6">
              <w:rPr>
                <w:sz w:val="22"/>
                <w:szCs w:val="22"/>
              </w:rPr>
              <w:br/>
            </w:r>
            <w:proofErr w:type="spellStart"/>
            <w:r w:rsidRPr="00E506D6">
              <w:rPr>
                <w:b/>
                <w:bCs/>
                <w:sz w:val="22"/>
                <w:szCs w:val="22"/>
              </w:rPr>
              <w:t>Даамы</w:t>
            </w:r>
            <w:proofErr w:type="spellEnd"/>
            <w:r w:rsidRPr="00E506D6">
              <w:rPr>
                <w:b/>
                <w:bCs/>
                <w:sz w:val="22"/>
                <w:szCs w:val="22"/>
              </w:rPr>
              <w:t>:</w:t>
            </w:r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таттуу</w:t>
            </w:r>
            <w:proofErr w:type="spellEnd"/>
            <w:r w:rsidRPr="00E506D6">
              <w:rPr>
                <w:sz w:val="22"/>
                <w:szCs w:val="22"/>
              </w:rPr>
              <w:t xml:space="preserve">, </w:t>
            </w:r>
            <w:proofErr w:type="spellStart"/>
            <w:r w:rsidRPr="00E506D6">
              <w:rPr>
                <w:sz w:val="22"/>
                <w:szCs w:val="22"/>
              </w:rPr>
              <w:t>жагымдуу</w:t>
            </w:r>
            <w:proofErr w:type="spellEnd"/>
            <w:r w:rsidRPr="00E506D6">
              <w:rPr>
                <w:sz w:val="22"/>
                <w:szCs w:val="22"/>
              </w:rPr>
              <w:t xml:space="preserve">, </w:t>
            </w:r>
            <w:proofErr w:type="spellStart"/>
            <w:r w:rsidRPr="00E506D6">
              <w:rPr>
                <w:sz w:val="22"/>
                <w:szCs w:val="22"/>
              </w:rPr>
              <w:t>бөтөн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кошумча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даамсыз</w:t>
            </w:r>
            <w:proofErr w:type="spellEnd"/>
            <w:r w:rsidRPr="00E506D6">
              <w:rPr>
                <w:sz w:val="22"/>
                <w:szCs w:val="22"/>
              </w:rPr>
              <w:t>.</w:t>
            </w:r>
          </w:p>
          <w:p w14:paraId="4FE43168" w14:textId="71EA5AD7" w:rsidR="00876446" w:rsidRPr="00F015AD" w:rsidRDefault="00F015AD" w:rsidP="00F015AD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506D6">
              <w:rPr>
                <w:sz w:val="22"/>
                <w:szCs w:val="22"/>
              </w:rPr>
              <w:t>Сироптордун</w:t>
            </w:r>
            <w:proofErr w:type="spellEnd"/>
            <w:r w:rsidRPr="00E506D6">
              <w:rPr>
                <w:sz w:val="22"/>
                <w:szCs w:val="22"/>
              </w:rPr>
              <w:t xml:space="preserve">, </w:t>
            </w:r>
            <w:proofErr w:type="spellStart"/>
            <w:r w:rsidRPr="00E506D6">
              <w:rPr>
                <w:sz w:val="22"/>
                <w:szCs w:val="22"/>
              </w:rPr>
              <w:t>канттын</w:t>
            </w:r>
            <w:proofErr w:type="spellEnd"/>
            <w:r w:rsidRPr="00E506D6">
              <w:rPr>
                <w:sz w:val="22"/>
                <w:szCs w:val="22"/>
              </w:rPr>
              <w:t xml:space="preserve">, </w:t>
            </w:r>
            <w:proofErr w:type="spellStart"/>
            <w:r w:rsidRPr="00E506D6">
              <w:rPr>
                <w:sz w:val="22"/>
                <w:szCs w:val="22"/>
              </w:rPr>
              <w:t>крахмалдардын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кошулушуна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жол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берилбейт</w:t>
            </w:r>
            <w:proofErr w:type="spellEnd"/>
            <w:r w:rsidRPr="00E506D6">
              <w:rPr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14:paraId="79795373" w14:textId="77777777" w:rsidR="006B0DCA" w:rsidRPr="00E506D6" w:rsidRDefault="006B0DCA" w:rsidP="006B0DCA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506D6">
              <w:rPr>
                <w:sz w:val="22"/>
                <w:szCs w:val="22"/>
              </w:rPr>
              <w:t>Салмагы</w:t>
            </w:r>
            <w:proofErr w:type="spellEnd"/>
            <w:r w:rsidRPr="00E506D6">
              <w:rPr>
                <w:sz w:val="22"/>
                <w:szCs w:val="22"/>
              </w:rPr>
              <w:t>: 20–30 кг.</w:t>
            </w:r>
          </w:p>
          <w:p w14:paraId="3E8364EE" w14:textId="77777777" w:rsidR="006B0DCA" w:rsidRPr="00E506D6" w:rsidRDefault="006B0DCA" w:rsidP="006B0DCA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506D6">
              <w:rPr>
                <w:sz w:val="22"/>
                <w:szCs w:val="22"/>
              </w:rPr>
              <w:t>Керектөөчү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жана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транспорттук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таңгак</w:t>
            </w:r>
            <w:proofErr w:type="spellEnd"/>
            <w:r w:rsidRPr="00E506D6">
              <w:rPr>
                <w:sz w:val="22"/>
                <w:szCs w:val="22"/>
              </w:rPr>
              <w:t xml:space="preserve">, бал </w:t>
            </w:r>
            <w:proofErr w:type="spellStart"/>
            <w:r w:rsidRPr="00E506D6">
              <w:rPr>
                <w:sz w:val="22"/>
                <w:szCs w:val="22"/>
              </w:rPr>
              <w:t>менен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түздөн-түз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тийишчү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таңгак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материалдары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талаптарга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шайкеш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болуп</w:t>
            </w:r>
            <w:proofErr w:type="spellEnd"/>
            <w:r w:rsidRPr="00E506D6">
              <w:rPr>
                <w:sz w:val="22"/>
                <w:szCs w:val="22"/>
              </w:rPr>
              <w:t xml:space="preserve">, </w:t>
            </w:r>
            <w:proofErr w:type="spellStart"/>
            <w:r w:rsidRPr="00E506D6">
              <w:rPr>
                <w:sz w:val="22"/>
                <w:szCs w:val="22"/>
              </w:rPr>
              <w:t>продукциянын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ташууда</w:t>
            </w:r>
            <w:proofErr w:type="spellEnd"/>
            <w:r w:rsidRPr="00E506D6">
              <w:rPr>
                <w:sz w:val="22"/>
                <w:szCs w:val="22"/>
              </w:rPr>
              <w:t xml:space="preserve">, </w:t>
            </w:r>
            <w:proofErr w:type="spellStart"/>
            <w:r w:rsidRPr="00E506D6">
              <w:rPr>
                <w:sz w:val="22"/>
                <w:szCs w:val="22"/>
              </w:rPr>
              <w:t>сактоодо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жана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сатууда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коопсуз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сакталышын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камсыздашы</w:t>
            </w:r>
            <w:proofErr w:type="spellEnd"/>
            <w:r w:rsidRPr="00E506D6">
              <w:rPr>
                <w:sz w:val="22"/>
                <w:szCs w:val="22"/>
              </w:rPr>
              <w:t xml:space="preserve"> керек.</w:t>
            </w:r>
          </w:p>
          <w:p w14:paraId="11CD75D9" w14:textId="1DE0549C" w:rsidR="00767F49" w:rsidRPr="006B0DCA" w:rsidRDefault="006B0DCA" w:rsidP="006B0DCA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506D6">
              <w:rPr>
                <w:sz w:val="22"/>
                <w:szCs w:val="22"/>
              </w:rPr>
              <w:t>Полимердик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термопластикалык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жана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аралаш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материалдардан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жасалган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таңгактар</w:t>
            </w:r>
            <w:proofErr w:type="spellEnd"/>
            <w:r w:rsidRPr="00E506D6">
              <w:rPr>
                <w:sz w:val="22"/>
                <w:szCs w:val="22"/>
              </w:rPr>
              <w:t xml:space="preserve"> — </w:t>
            </w:r>
            <w:proofErr w:type="spellStart"/>
            <w:r w:rsidRPr="00E506D6">
              <w:rPr>
                <w:sz w:val="22"/>
                <w:szCs w:val="22"/>
              </w:rPr>
              <w:t>тиешелүү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нормативдик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документтерге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ылайык</w:t>
            </w:r>
            <w:proofErr w:type="spellEnd"/>
            <w:r w:rsidRPr="00E506D6">
              <w:rPr>
                <w:sz w:val="22"/>
                <w:szCs w:val="22"/>
              </w:rPr>
              <w:t xml:space="preserve"> </w:t>
            </w:r>
            <w:proofErr w:type="spellStart"/>
            <w:r w:rsidRPr="00E506D6">
              <w:rPr>
                <w:sz w:val="22"/>
                <w:szCs w:val="22"/>
              </w:rPr>
              <w:t>болу</w:t>
            </w:r>
            <w:r>
              <w:rPr>
                <w:sz w:val="22"/>
                <w:szCs w:val="22"/>
              </w:rPr>
              <w:t>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E506D6">
              <w:rPr>
                <w:sz w:val="22"/>
                <w:szCs w:val="22"/>
              </w:rPr>
              <w:t>.</w:t>
            </w:r>
          </w:p>
        </w:tc>
        <w:tc>
          <w:tcPr>
            <w:tcW w:w="1971" w:type="dxa"/>
            <w:vAlign w:val="center"/>
          </w:tcPr>
          <w:p w14:paraId="02B38C4C" w14:textId="1201A1AA" w:rsidR="00767F49" w:rsidRPr="00D84ACC" w:rsidRDefault="003C6A92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6000 кг</w:t>
            </w:r>
          </w:p>
        </w:tc>
      </w:tr>
      <w:tr w:rsidR="00BA2883" w:rsidRPr="0019429C" w14:paraId="09BE903F" w14:textId="77777777" w:rsidTr="008A6A1E">
        <w:trPr>
          <w:trHeight w:val="26"/>
        </w:trPr>
        <w:tc>
          <w:tcPr>
            <w:tcW w:w="512" w:type="dxa"/>
            <w:vAlign w:val="center"/>
          </w:tcPr>
          <w:p w14:paraId="77F46AF7" w14:textId="35DCE379" w:rsidR="00BA2883" w:rsidRPr="00346CC1" w:rsidRDefault="00BA2883" w:rsidP="00BA28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66BDB259" w14:textId="77777777" w:rsidR="00BA2883" w:rsidRPr="00371ED3" w:rsidRDefault="00BA2883" w:rsidP="00BA2883">
            <w:pPr>
              <w:rPr>
                <w:b/>
                <w:bCs/>
                <w:sz w:val="22"/>
                <w:szCs w:val="22"/>
                <w:lang w:val="ky-KG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proofErr w:type="spellEnd"/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BA2883" w:rsidRPr="0019429C" w:rsidRDefault="00BA2883" w:rsidP="00BA2883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E8CDF13" w14:textId="77777777" w:rsidR="00BA2883" w:rsidRPr="00760FB8" w:rsidRDefault="00BA2883" w:rsidP="00BA288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2776B9AB" w14:textId="77777777" w:rsidR="001F3AF1" w:rsidRPr="001F3AF1" w:rsidRDefault="00BA2883" w:rsidP="001F3AF1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  <w:p w14:paraId="5EE4C74C" w14:textId="378C9682" w:rsidR="00BA2883" w:rsidRPr="001F3AF1" w:rsidRDefault="00BA2883" w:rsidP="001F3AF1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1F3AF1">
              <w:rPr>
                <w:sz w:val="22"/>
                <w:szCs w:val="22"/>
              </w:rPr>
              <w:t>Бажы</w:t>
            </w:r>
            <w:proofErr w:type="spellEnd"/>
            <w:r w:rsidRPr="001F3AF1">
              <w:rPr>
                <w:sz w:val="22"/>
                <w:szCs w:val="22"/>
              </w:rPr>
              <w:t xml:space="preserve"> </w:t>
            </w:r>
            <w:proofErr w:type="spellStart"/>
            <w:r w:rsidRPr="001F3AF1">
              <w:rPr>
                <w:sz w:val="22"/>
                <w:szCs w:val="22"/>
              </w:rPr>
              <w:t>бирлигинин</w:t>
            </w:r>
            <w:proofErr w:type="spellEnd"/>
            <w:r w:rsidRPr="001F3AF1">
              <w:rPr>
                <w:sz w:val="22"/>
                <w:szCs w:val="22"/>
              </w:rPr>
              <w:t xml:space="preserve"> </w:t>
            </w:r>
            <w:proofErr w:type="spellStart"/>
            <w:r w:rsidRPr="001F3AF1">
              <w:rPr>
                <w:sz w:val="22"/>
                <w:szCs w:val="22"/>
              </w:rPr>
              <w:t>техникалык</w:t>
            </w:r>
            <w:proofErr w:type="spellEnd"/>
            <w:r w:rsidRPr="001F3AF1">
              <w:rPr>
                <w:sz w:val="22"/>
                <w:szCs w:val="22"/>
              </w:rPr>
              <w:t xml:space="preserve"> </w:t>
            </w:r>
            <w:proofErr w:type="spellStart"/>
            <w:r w:rsidRPr="001F3AF1">
              <w:rPr>
                <w:sz w:val="22"/>
                <w:szCs w:val="22"/>
              </w:rPr>
              <w:t>регламенти</w:t>
            </w:r>
            <w:proofErr w:type="spellEnd"/>
            <w:r w:rsidRPr="001F3AF1">
              <w:rPr>
                <w:sz w:val="22"/>
                <w:szCs w:val="22"/>
              </w:rPr>
              <w:t xml:space="preserve"> 005/2011 «</w:t>
            </w:r>
            <w:proofErr w:type="spellStart"/>
            <w:r w:rsidRPr="001F3AF1">
              <w:rPr>
                <w:sz w:val="22"/>
                <w:szCs w:val="22"/>
              </w:rPr>
              <w:t>Таңгактын</w:t>
            </w:r>
            <w:proofErr w:type="spellEnd"/>
            <w:r w:rsidRPr="001F3AF1">
              <w:rPr>
                <w:sz w:val="22"/>
                <w:szCs w:val="22"/>
              </w:rPr>
              <w:t xml:space="preserve"> </w:t>
            </w:r>
            <w:proofErr w:type="spellStart"/>
            <w:r w:rsidRPr="001F3AF1">
              <w:rPr>
                <w:sz w:val="22"/>
                <w:szCs w:val="22"/>
              </w:rPr>
              <w:t>коопсуздугу</w:t>
            </w:r>
            <w:proofErr w:type="spellEnd"/>
            <w:r w:rsidRPr="001F3AF1">
              <w:rPr>
                <w:sz w:val="22"/>
                <w:szCs w:val="22"/>
              </w:rPr>
              <w:t xml:space="preserve"> </w:t>
            </w:r>
            <w:proofErr w:type="spellStart"/>
            <w:r w:rsidRPr="001F3AF1">
              <w:rPr>
                <w:sz w:val="22"/>
                <w:szCs w:val="22"/>
              </w:rPr>
              <w:t>жөнүндө</w:t>
            </w:r>
            <w:proofErr w:type="spellEnd"/>
            <w:r w:rsidRPr="001F3AF1">
              <w:rPr>
                <w:sz w:val="22"/>
                <w:szCs w:val="22"/>
              </w:rPr>
              <w:t>».</w:t>
            </w:r>
          </w:p>
        </w:tc>
      </w:tr>
      <w:tr w:rsidR="00A8135F" w:rsidRPr="0019429C" w14:paraId="381779CF" w14:textId="77777777" w:rsidTr="008A6A1E">
        <w:trPr>
          <w:trHeight w:val="26"/>
        </w:trPr>
        <w:tc>
          <w:tcPr>
            <w:tcW w:w="512" w:type="dxa"/>
            <w:vAlign w:val="center"/>
          </w:tcPr>
          <w:p w14:paraId="4F8BEC90" w14:textId="47948639" w:rsidR="00A8135F" w:rsidRPr="00346CC1" w:rsidRDefault="00A8135F" w:rsidP="00A813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45FF2941" w14:textId="3106F039" w:rsidR="00A8135F" w:rsidRPr="00346CC1" w:rsidRDefault="00A8135F" w:rsidP="00A8135F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723A8868" w:rsidR="00A8135F" w:rsidRPr="001F3AF1" w:rsidRDefault="00A8135F" w:rsidP="001F3AF1">
            <w:pPr>
              <w:tabs>
                <w:tab w:val="left" w:pos="426"/>
              </w:tabs>
              <w:ind w:left="709"/>
              <w:jc w:val="both"/>
              <w:rPr>
                <w:bCs/>
                <w:sz w:val="22"/>
                <w:szCs w:val="22"/>
              </w:rPr>
            </w:pPr>
            <w:r w:rsidRPr="001F3AF1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346CC1" w:rsidRPr="0019429C" w14:paraId="782E5A74" w14:textId="77777777" w:rsidTr="008A6A1E">
        <w:trPr>
          <w:trHeight w:val="26"/>
        </w:trPr>
        <w:tc>
          <w:tcPr>
            <w:tcW w:w="512" w:type="dxa"/>
            <w:vAlign w:val="center"/>
          </w:tcPr>
          <w:p w14:paraId="65163685" w14:textId="74F98321" w:rsid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03689AC" w14:textId="2387CBB5" w:rsidR="00346CC1" w:rsidRPr="00346CC1" w:rsidRDefault="00D444E0" w:rsidP="00346CC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674C60E7" w14:textId="36FFDBEF" w:rsidR="00346CC1" w:rsidRPr="00346CC1" w:rsidRDefault="007F3A30" w:rsidP="001F3AF1">
            <w:pPr>
              <w:pStyle w:val="NoSpacing"/>
              <w:ind w:left="709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</w:p>
        </w:tc>
      </w:tr>
      <w:tr w:rsidR="00346CC1" w:rsidRPr="0019429C" w14:paraId="4F9A7EF7" w14:textId="77777777" w:rsidTr="008A6A1E">
        <w:trPr>
          <w:trHeight w:val="26"/>
        </w:trPr>
        <w:tc>
          <w:tcPr>
            <w:tcW w:w="512" w:type="dxa"/>
            <w:vAlign w:val="center"/>
          </w:tcPr>
          <w:p w14:paraId="28C74AF1" w14:textId="646BF6D3" w:rsid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0092D0C7" w14:textId="5DBB1D70" w:rsidR="00346CC1" w:rsidRPr="00346CC1" w:rsidRDefault="00CC414D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15FDCED6" w14:textId="77777777" w:rsidR="002744B0" w:rsidRPr="002744B0" w:rsidRDefault="002744B0" w:rsidP="00EF7CBF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</w:rPr>
            </w:pPr>
          </w:p>
          <w:p w14:paraId="1B6011E0" w14:textId="58D62494" w:rsidR="00346CC1" w:rsidRPr="00E632EB" w:rsidRDefault="00E632EB" w:rsidP="00E632EB">
            <w:pPr>
              <w:spacing w:after="160" w:line="278" w:lineRule="auto"/>
              <w:ind w:left="799"/>
              <w:rPr>
                <w:sz w:val="22"/>
                <w:szCs w:val="22"/>
                <w:lang w:val="ky-KG"/>
              </w:rPr>
            </w:pPr>
            <w:proofErr w:type="spellStart"/>
            <w:r w:rsidRPr="00214C05">
              <w:rPr>
                <w:sz w:val="22"/>
                <w:szCs w:val="22"/>
              </w:rPr>
              <w:t>Евразиялык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экономикалык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бирлигинин</w:t>
            </w:r>
            <w:r w:rsidRPr="00214C05">
              <w:rPr>
                <w:sz w:val="22"/>
                <w:szCs w:val="22"/>
              </w:rPr>
              <w:t xml:space="preserve"> “</w:t>
            </w:r>
            <w:proofErr w:type="spellStart"/>
            <w:r w:rsidRPr="00214C05">
              <w:rPr>
                <w:sz w:val="22"/>
                <w:szCs w:val="22"/>
              </w:rPr>
              <w:t>Табигый</w:t>
            </w:r>
            <w:proofErr w:type="spellEnd"/>
            <w:r w:rsidRPr="00214C05">
              <w:rPr>
                <w:sz w:val="22"/>
                <w:szCs w:val="22"/>
              </w:rPr>
              <w:t xml:space="preserve"> бал </w:t>
            </w:r>
            <w:proofErr w:type="spellStart"/>
            <w:r w:rsidRPr="00214C05">
              <w:rPr>
                <w:sz w:val="22"/>
                <w:szCs w:val="22"/>
              </w:rPr>
              <w:t>жөнүндө</w:t>
            </w:r>
            <w:proofErr w:type="spellEnd"/>
            <w:r w:rsidRPr="00214C05">
              <w:rPr>
                <w:sz w:val="22"/>
                <w:szCs w:val="22"/>
              </w:rPr>
              <w:t>” 2022</w:t>
            </w:r>
            <w:r w:rsidRPr="00214C05">
              <w:rPr>
                <w:sz w:val="22"/>
                <w:szCs w:val="22"/>
              </w:rPr>
              <w:noBreakHyphen/>
              <w:t>жылдын 18</w:t>
            </w:r>
            <w:r w:rsidRPr="00214C05">
              <w:rPr>
                <w:sz w:val="22"/>
                <w:szCs w:val="22"/>
              </w:rPr>
              <w:noBreakHyphen/>
              <w:t xml:space="preserve">октябрындагы № 572 </w:t>
            </w:r>
            <w:proofErr w:type="spellStart"/>
            <w:r w:rsidRPr="00214C05">
              <w:rPr>
                <w:sz w:val="22"/>
                <w:szCs w:val="22"/>
              </w:rPr>
              <w:t>Техникалык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регламентинин</w:t>
            </w:r>
            <w:proofErr w:type="spellEnd"/>
            <w:r w:rsidRPr="00214C05">
              <w:rPr>
                <w:sz w:val="22"/>
                <w:szCs w:val="22"/>
              </w:rPr>
              <w:t xml:space="preserve">, </w:t>
            </w:r>
            <w:proofErr w:type="spellStart"/>
            <w:r w:rsidRPr="00214C05">
              <w:rPr>
                <w:sz w:val="22"/>
                <w:szCs w:val="22"/>
              </w:rPr>
              <w:t>ошондой</w:t>
            </w:r>
            <w:proofErr w:type="spellEnd"/>
            <w:r w:rsidRPr="00214C05">
              <w:rPr>
                <w:sz w:val="22"/>
                <w:szCs w:val="22"/>
              </w:rPr>
              <w:t xml:space="preserve"> эле </w:t>
            </w:r>
            <w:proofErr w:type="spellStart"/>
            <w:r w:rsidRPr="00214C05">
              <w:rPr>
                <w:sz w:val="22"/>
                <w:szCs w:val="22"/>
              </w:rPr>
              <w:t>Бажы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бири</w:t>
            </w:r>
            <w:proofErr w:type="spellEnd"/>
            <w:r>
              <w:rPr>
                <w:sz w:val="22"/>
                <w:szCs w:val="22"/>
                <w:lang w:val="ky-KG"/>
              </w:rPr>
              <w:t>л</w:t>
            </w:r>
            <w:proofErr w:type="spellStart"/>
            <w:r w:rsidRPr="00214C05">
              <w:rPr>
                <w:sz w:val="22"/>
                <w:szCs w:val="22"/>
              </w:rPr>
              <w:t>игинин</w:t>
            </w:r>
            <w:proofErr w:type="spellEnd"/>
            <w:r w:rsidRPr="00214C05">
              <w:rPr>
                <w:sz w:val="22"/>
                <w:szCs w:val="22"/>
              </w:rPr>
              <w:t xml:space="preserve"> “Тамак-</w:t>
            </w:r>
            <w:proofErr w:type="spellStart"/>
            <w:r w:rsidRPr="00214C05">
              <w:rPr>
                <w:sz w:val="22"/>
                <w:szCs w:val="22"/>
              </w:rPr>
              <w:t>аш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продукциясынын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коопсуздугу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жөнүндө</w:t>
            </w:r>
            <w:proofErr w:type="spellEnd"/>
            <w:r w:rsidRPr="00214C05">
              <w:rPr>
                <w:sz w:val="22"/>
                <w:szCs w:val="22"/>
              </w:rPr>
              <w:t xml:space="preserve">” ТР ТС 021/2011 </w:t>
            </w:r>
            <w:proofErr w:type="spellStart"/>
            <w:r w:rsidRPr="00214C05">
              <w:rPr>
                <w:sz w:val="22"/>
                <w:szCs w:val="22"/>
              </w:rPr>
              <w:t>Техникалык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регламентинин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негизинде</w:t>
            </w:r>
            <w:proofErr w:type="spellEnd"/>
            <w:r w:rsidRPr="00214C05">
              <w:rPr>
                <w:sz w:val="22"/>
                <w:szCs w:val="22"/>
              </w:rPr>
              <w:t xml:space="preserve"> </w:t>
            </w:r>
            <w:proofErr w:type="spellStart"/>
            <w:r w:rsidRPr="00214C05">
              <w:rPr>
                <w:sz w:val="22"/>
                <w:szCs w:val="22"/>
              </w:rPr>
              <w:t>шайкештик</w:t>
            </w:r>
            <w:proofErr w:type="spellEnd"/>
            <w:r w:rsidRPr="00214C05">
              <w:rPr>
                <w:sz w:val="22"/>
                <w:szCs w:val="22"/>
              </w:rPr>
              <w:t xml:space="preserve"> сертификаты (</w:t>
            </w:r>
            <w:proofErr w:type="spellStart"/>
            <w:r w:rsidRPr="00214C05">
              <w:rPr>
                <w:sz w:val="22"/>
                <w:szCs w:val="22"/>
              </w:rPr>
              <w:t>декларациясы</w:t>
            </w:r>
            <w:proofErr w:type="spellEnd"/>
            <w:r w:rsidRPr="00214C05">
              <w:rPr>
                <w:sz w:val="22"/>
                <w:szCs w:val="22"/>
              </w:rPr>
              <w:t>).</w:t>
            </w:r>
          </w:p>
        </w:tc>
      </w:tr>
      <w:tr w:rsidR="00346CC1" w:rsidRPr="00435FA8" w14:paraId="3E710871" w14:textId="77777777" w:rsidTr="008A6A1E">
        <w:trPr>
          <w:trHeight w:val="26"/>
        </w:trPr>
        <w:tc>
          <w:tcPr>
            <w:tcW w:w="512" w:type="dxa"/>
            <w:vAlign w:val="center"/>
          </w:tcPr>
          <w:p w14:paraId="117E2AFE" w14:textId="2BBB8E79" w:rsid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36FC0639" w14:textId="77777777" w:rsidR="00AD3F28" w:rsidRPr="00D61F60" w:rsidRDefault="00AD3F28" w:rsidP="00AD3F28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</w:t>
            </w:r>
            <w:r w:rsidRPr="00D61F60">
              <w:rPr>
                <w:sz w:val="22"/>
                <w:szCs w:val="22"/>
                <w:lang w:val="ky-KG"/>
              </w:rPr>
              <w:lastRenderedPageBreak/>
              <w:t xml:space="preserve">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7D879457" w14:textId="77777777" w:rsidR="00AD3F28" w:rsidRPr="00FD58FF" w:rsidRDefault="00AD3F28" w:rsidP="00AD3F28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 w:rsidRPr="00FD58FF">
              <w:rPr>
                <w:sz w:val="22"/>
                <w:szCs w:val="22"/>
                <w:lang w:val="ky-KG"/>
              </w:rPr>
              <w:br/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</w:p>
          <w:p w14:paraId="3E46D548" w14:textId="511B329C" w:rsidR="00346CC1" w:rsidRPr="00AD3F28" w:rsidRDefault="00AD3F28" w:rsidP="00AD3F28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</w:p>
        </w:tc>
      </w:tr>
      <w:tr w:rsidR="00EE49B4" w:rsidRPr="0019429C" w14:paraId="61586E74" w14:textId="77777777" w:rsidTr="008A6A1E">
        <w:trPr>
          <w:trHeight w:val="26"/>
        </w:trPr>
        <w:tc>
          <w:tcPr>
            <w:tcW w:w="512" w:type="dxa"/>
            <w:vAlign w:val="center"/>
          </w:tcPr>
          <w:p w14:paraId="74F9020E" w14:textId="4C0110B9" w:rsidR="00EE49B4" w:rsidRDefault="00EE49B4" w:rsidP="00EE49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160" w:type="dxa"/>
            <w:vAlign w:val="center"/>
          </w:tcPr>
          <w:p w14:paraId="0FD0DB02" w14:textId="580AC019" w:rsidR="00EE49B4" w:rsidRPr="00346CC1" w:rsidRDefault="00EE49B4" w:rsidP="00EE49B4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2F787086" w:rsidR="00EE49B4" w:rsidRPr="00346CC1" w:rsidRDefault="00EE49B4" w:rsidP="00EE49B4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09C9" w14:textId="77777777" w:rsidR="004C3460" w:rsidRDefault="004C3460" w:rsidP="00D83CCA">
      <w:r>
        <w:separator/>
      </w:r>
    </w:p>
  </w:endnote>
  <w:endnote w:type="continuationSeparator" w:id="0">
    <w:p w14:paraId="49965A48" w14:textId="77777777" w:rsidR="004C3460" w:rsidRDefault="004C3460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93D44" w14:textId="77777777" w:rsidR="004C3460" w:rsidRDefault="004C3460" w:rsidP="00D83CCA">
      <w:r>
        <w:separator/>
      </w:r>
    </w:p>
  </w:footnote>
  <w:footnote w:type="continuationSeparator" w:id="0">
    <w:p w14:paraId="6651D215" w14:textId="77777777" w:rsidR="004C3460" w:rsidRDefault="004C3460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66318208">
    <w:abstractNumId w:val="27"/>
  </w:num>
  <w:num w:numId="2" w16cid:durableId="1019894817">
    <w:abstractNumId w:val="12"/>
  </w:num>
  <w:num w:numId="3" w16cid:durableId="666202580">
    <w:abstractNumId w:val="30"/>
  </w:num>
  <w:num w:numId="4" w16cid:durableId="228537771">
    <w:abstractNumId w:val="25"/>
  </w:num>
  <w:num w:numId="5" w16cid:durableId="786505102">
    <w:abstractNumId w:val="44"/>
  </w:num>
  <w:num w:numId="6" w16cid:durableId="2042626258">
    <w:abstractNumId w:val="46"/>
  </w:num>
  <w:num w:numId="7" w16cid:durableId="1767800011">
    <w:abstractNumId w:val="41"/>
  </w:num>
  <w:num w:numId="8" w16cid:durableId="1823152109">
    <w:abstractNumId w:val="33"/>
  </w:num>
  <w:num w:numId="9" w16cid:durableId="1672641878">
    <w:abstractNumId w:val="11"/>
  </w:num>
  <w:num w:numId="10" w16cid:durableId="1918785596">
    <w:abstractNumId w:val="45"/>
  </w:num>
  <w:num w:numId="11" w16cid:durableId="362363838">
    <w:abstractNumId w:val="7"/>
  </w:num>
  <w:num w:numId="12" w16cid:durableId="1676179941">
    <w:abstractNumId w:val="38"/>
  </w:num>
  <w:num w:numId="13" w16cid:durableId="886381224">
    <w:abstractNumId w:val="37"/>
  </w:num>
  <w:num w:numId="14" w16cid:durableId="2091924106">
    <w:abstractNumId w:val="29"/>
  </w:num>
  <w:num w:numId="15" w16cid:durableId="1049839820">
    <w:abstractNumId w:val="36"/>
  </w:num>
  <w:num w:numId="16" w16cid:durableId="913125324">
    <w:abstractNumId w:val="21"/>
  </w:num>
  <w:num w:numId="17" w16cid:durableId="314337842">
    <w:abstractNumId w:val="43"/>
  </w:num>
  <w:num w:numId="18" w16cid:durableId="794837019">
    <w:abstractNumId w:val="19"/>
  </w:num>
  <w:num w:numId="19" w16cid:durableId="1141073955">
    <w:abstractNumId w:val="18"/>
  </w:num>
  <w:num w:numId="20" w16cid:durableId="1048607466">
    <w:abstractNumId w:val="32"/>
  </w:num>
  <w:num w:numId="21" w16cid:durableId="2056269154">
    <w:abstractNumId w:val="2"/>
  </w:num>
  <w:num w:numId="22" w16cid:durableId="501969176">
    <w:abstractNumId w:val="47"/>
  </w:num>
  <w:num w:numId="23" w16cid:durableId="1136526551">
    <w:abstractNumId w:val="10"/>
  </w:num>
  <w:num w:numId="24" w16cid:durableId="173686405">
    <w:abstractNumId w:val="23"/>
  </w:num>
  <w:num w:numId="25" w16cid:durableId="1749500580">
    <w:abstractNumId w:val="39"/>
  </w:num>
  <w:num w:numId="26" w16cid:durableId="1271207633">
    <w:abstractNumId w:val="3"/>
  </w:num>
  <w:num w:numId="27" w16cid:durableId="1963069876">
    <w:abstractNumId w:val="22"/>
  </w:num>
  <w:num w:numId="28" w16cid:durableId="1837184192">
    <w:abstractNumId w:val="17"/>
  </w:num>
  <w:num w:numId="29" w16cid:durableId="829829875">
    <w:abstractNumId w:val="20"/>
  </w:num>
  <w:num w:numId="30" w16cid:durableId="1532717655">
    <w:abstractNumId w:val="16"/>
  </w:num>
  <w:num w:numId="31" w16cid:durableId="1156187533">
    <w:abstractNumId w:val="42"/>
  </w:num>
  <w:num w:numId="32" w16cid:durableId="1380087293">
    <w:abstractNumId w:val="0"/>
  </w:num>
  <w:num w:numId="33" w16cid:durableId="431363028">
    <w:abstractNumId w:val="28"/>
  </w:num>
  <w:num w:numId="34" w16cid:durableId="2009405046">
    <w:abstractNumId w:val="1"/>
  </w:num>
  <w:num w:numId="35" w16cid:durableId="1789930917">
    <w:abstractNumId w:val="35"/>
  </w:num>
  <w:num w:numId="36" w16cid:durableId="1593933095">
    <w:abstractNumId w:val="4"/>
  </w:num>
  <w:num w:numId="37" w16cid:durableId="1483504914">
    <w:abstractNumId w:val="6"/>
  </w:num>
  <w:num w:numId="38" w16cid:durableId="640503081">
    <w:abstractNumId w:val="9"/>
  </w:num>
  <w:num w:numId="39" w16cid:durableId="666252307">
    <w:abstractNumId w:val="8"/>
  </w:num>
  <w:num w:numId="40" w16cid:durableId="1872330267">
    <w:abstractNumId w:val="31"/>
  </w:num>
  <w:num w:numId="41" w16cid:durableId="1167596409">
    <w:abstractNumId w:val="13"/>
  </w:num>
  <w:num w:numId="42" w16cid:durableId="1771005554">
    <w:abstractNumId w:val="40"/>
  </w:num>
  <w:num w:numId="43" w16cid:durableId="572933404">
    <w:abstractNumId w:val="24"/>
  </w:num>
  <w:num w:numId="44" w16cid:durableId="50928746">
    <w:abstractNumId w:val="5"/>
  </w:num>
  <w:num w:numId="45" w16cid:durableId="874073984">
    <w:abstractNumId w:val="15"/>
  </w:num>
  <w:num w:numId="46" w16cid:durableId="1415593552">
    <w:abstractNumId w:val="26"/>
  </w:num>
  <w:num w:numId="47" w16cid:durableId="943073284">
    <w:abstractNumId w:val="34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0D52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0FE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1E98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AF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9E2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44B0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6661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D74FB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2A26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3B6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6A9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5E2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5FA8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073B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3460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3BE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0DCA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62AD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6EC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40F0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873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E6D63"/>
    <w:rsid w:val="007F134D"/>
    <w:rsid w:val="007F13A7"/>
    <w:rsid w:val="007F1BB2"/>
    <w:rsid w:val="007F1DB9"/>
    <w:rsid w:val="007F2FAD"/>
    <w:rsid w:val="007F3044"/>
    <w:rsid w:val="007F3645"/>
    <w:rsid w:val="007F36D1"/>
    <w:rsid w:val="007F3A30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5300"/>
    <w:rsid w:val="00876446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4D6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6519"/>
    <w:rsid w:val="008A6A1E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1B5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3C40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21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35F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3F28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669A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40A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83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68F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1C4F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14D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BC2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4E0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068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2A5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382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1BFF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2EB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49B4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EF7CBF"/>
    <w:rsid w:val="00F0108A"/>
    <w:rsid w:val="00F015AD"/>
    <w:rsid w:val="00F01BA3"/>
    <w:rsid w:val="00F02A0E"/>
    <w:rsid w:val="00F031BD"/>
    <w:rsid w:val="00F0326E"/>
    <w:rsid w:val="00F03619"/>
    <w:rsid w:val="00F03E02"/>
    <w:rsid w:val="00F04011"/>
    <w:rsid w:val="00F0402F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C9B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1888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04D5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FB04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44</cp:revision>
  <cp:lastPrinted>2023-01-20T12:18:00Z</cp:lastPrinted>
  <dcterms:created xsi:type="dcterms:W3CDTF">2025-02-07T02:50:00Z</dcterms:created>
  <dcterms:modified xsi:type="dcterms:W3CDTF">2026-04-21T02:39:00Z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